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B65905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06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A71838">
        <w:rPr>
          <w:color w:val="000000"/>
          <w:sz w:val="29"/>
          <w:szCs w:val="29"/>
        </w:rPr>
        <w:t>1</w:t>
      </w:r>
      <w:r w:rsidR="00C801ED">
        <w:rPr>
          <w:color w:val="000000"/>
          <w:sz w:val="29"/>
          <w:szCs w:val="29"/>
          <w:lang w:val="en-US"/>
        </w:rPr>
        <w:t>8</w:t>
      </w:r>
      <w:r w:rsidR="00A71838">
        <w:rPr>
          <w:color w:val="000000"/>
          <w:sz w:val="29"/>
          <w:szCs w:val="29"/>
        </w:rPr>
        <w:t>-</w:t>
      </w:r>
      <w:r w:rsidR="006C6CED">
        <w:rPr>
          <w:color w:val="000000"/>
          <w:sz w:val="29"/>
          <w:szCs w:val="29"/>
        </w:rPr>
        <w:t>80</w:t>
      </w:r>
      <w:bookmarkStart w:id="0" w:name="_GoBack"/>
      <w:bookmarkEnd w:id="0"/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5954" w:type="dxa"/>
        <w:tblInd w:w="1809" w:type="dxa"/>
        <w:tblLook w:val="00A0"/>
      </w:tblPr>
      <w:tblGrid>
        <w:gridCol w:w="5954"/>
      </w:tblGrid>
      <w:tr w:rsidR="00F32C2F" w:rsidRPr="00FC3856" w:rsidTr="00A71838">
        <w:trPr>
          <w:trHeight w:val="1607"/>
        </w:trPr>
        <w:tc>
          <w:tcPr>
            <w:tcW w:w="5954" w:type="dxa"/>
          </w:tcPr>
          <w:p w:rsidR="00F32C2F" w:rsidRPr="00FC3856" w:rsidRDefault="00F32C2F" w:rsidP="00201982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Елизаветинского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Азовского района по </w:t>
            </w:r>
            <w:r w:rsidR="002B68F1">
              <w:rPr>
                <w:b/>
                <w:color w:val="000000"/>
                <w:spacing w:val="-10"/>
                <w:sz w:val="29"/>
                <w:szCs w:val="29"/>
              </w:rPr>
              <w:t xml:space="preserve">Елизаветинскому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десятимандатному избирательному округу</w:t>
            </w:r>
            <w:r w:rsidR="002B68F1">
              <w:rPr>
                <w:b/>
                <w:color w:val="000000"/>
                <w:spacing w:val="-10"/>
                <w:sz w:val="29"/>
                <w:szCs w:val="29"/>
              </w:rPr>
              <w:t xml:space="preserve"> №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>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201982">
              <w:rPr>
                <w:b/>
                <w:color w:val="000000"/>
                <w:spacing w:val="-11"/>
                <w:sz w:val="29"/>
                <w:szCs w:val="29"/>
              </w:rPr>
              <w:t>Фридрихову Михаилу Павловичу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201982" w:rsidRPr="00201982">
        <w:rPr>
          <w:color w:val="000000"/>
          <w:spacing w:val="-11"/>
          <w:sz w:val="29"/>
          <w:szCs w:val="29"/>
        </w:rPr>
        <w:t>Фридрихова Михаила Павловича</w:t>
      </w:r>
      <w:r w:rsidRPr="00201982">
        <w:rPr>
          <w:color w:val="000000"/>
          <w:sz w:val="28"/>
          <w:szCs w:val="28"/>
        </w:rPr>
        <w:t xml:space="preserve"> 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1849D6" w:rsidRPr="001C6CA3">
        <w:rPr>
          <w:color w:val="000000"/>
          <w:sz w:val="28"/>
          <w:szCs w:val="28"/>
        </w:rPr>
        <w:t>Елизаветинского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A71838" w:rsidRPr="001C6CA3">
        <w:rPr>
          <w:color w:val="000000"/>
          <w:sz w:val="28"/>
          <w:szCs w:val="28"/>
        </w:rPr>
        <w:t xml:space="preserve">Елизаветинскому </w:t>
      </w:r>
      <w:r w:rsidRPr="001C6CA3">
        <w:rPr>
          <w:color w:val="000000"/>
          <w:sz w:val="28"/>
          <w:szCs w:val="28"/>
        </w:rPr>
        <w:t xml:space="preserve">десятимандатному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201982" w:rsidRPr="00A71838">
        <w:rPr>
          <w:color w:val="000000"/>
          <w:sz w:val="28"/>
          <w:szCs w:val="28"/>
        </w:rPr>
        <w:t>основании  п</w:t>
      </w:r>
      <w:r w:rsidR="00201982">
        <w:rPr>
          <w:color w:val="000000"/>
          <w:sz w:val="28"/>
          <w:szCs w:val="28"/>
        </w:rPr>
        <w:t>.п</w:t>
      </w:r>
      <w:r w:rsidR="00201982" w:rsidRPr="00A71838">
        <w:rPr>
          <w:color w:val="000000"/>
          <w:sz w:val="28"/>
          <w:szCs w:val="28"/>
        </w:rPr>
        <w:t xml:space="preserve">. </w:t>
      </w:r>
      <w:r w:rsidR="00201982">
        <w:rPr>
          <w:color w:val="000000"/>
          <w:sz w:val="28"/>
          <w:szCs w:val="28"/>
        </w:rPr>
        <w:t>е) п</w:t>
      </w:r>
      <w:r w:rsidR="00201982" w:rsidRPr="00A71838">
        <w:rPr>
          <w:color w:val="000000"/>
          <w:sz w:val="28"/>
          <w:szCs w:val="28"/>
        </w:rPr>
        <w:t xml:space="preserve">. </w:t>
      </w:r>
      <w:r w:rsidR="00201982">
        <w:rPr>
          <w:color w:val="000000"/>
          <w:sz w:val="28"/>
          <w:szCs w:val="28"/>
        </w:rPr>
        <w:t>24</w:t>
      </w:r>
      <w:r w:rsidR="00201982" w:rsidRPr="00A71838">
        <w:rPr>
          <w:color w:val="000000"/>
          <w:sz w:val="28"/>
          <w:szCs w:val="28"/>
        </w:rPr>
        <w:t xml:space="preserve"> ст. 3</w:t>
      </w:r>
      <w:r w:rsidR="00201982">
        <w:rPr>
          <w:color w:val="000000"/>
          <w:sz w:val="28"/>
          <w:szCs w:val="28"/>
        </w:rPr>
        <w:t>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в связи с сокрытием кандидатом сведений о судимости, которые должны быть представлены в соответствии с частью </w:t>
      </w:r>
      <w:r w:rsidR="00201982">
        <w:rPr>
          <w:color w:val="000000"/>
          <w:sz w:val="28"/>
          <w:szCs w:val="28"/>
        </w:rPr>
        <w:t>2.1 ст.33</w:t>
      </w:r>
      <w:r w:rsidR="00201982" w:rsidRPr="00A71838">
        <w:rPr>
          <w:color w:val="000000"/>
          <w:sz w:val="28"/>
          <w:szCs w:val="28"/>
        </w:rPr>
        <w:t xml:space="preserve"> указанного </w:t>
      </w:r>
      <w:r w:rsidR="00201982">
        <w:rPr>
          <w:color w:val="000000"/>
          <w:sz w:val="28"/>
          <w:szCs w:val="28"/>
        </w:rPr>
        <w:t>Федераль</w:t>
      </w:r>
      <w:r w:rsidR="00201982" w:rsidRPr="00A71838">
        <w:rPr>
          <w:color w:val="000000"/>
          <w:sz w:val="28"/>
          <w:szCs w:val="28"/>
        </w:rPr>
        <w:t>ного закона</w:t>
      </w:r>
      <w:r w:rsidR="00A855A5" w:rsidRPr="001C6CA3">
        <w:rPr>
          <w:color w:val="000000"/>
          <w:sz w:val="28"/>
          <w:szCs w:val="28"/>
        </w:rPr>
        <w:t>,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r w:rsidR="00201982" w:rsidRPr="00201982">
        <w:rPr>
          <w:color w:val="000000"/>
          <w:spacing w:val="-11"/>
          <w:sz w:val="29"/>
          <w:szCs w:val="29"/>
        </w:rPr>
        <w:t>Фридрихову Михаилу Павловичу</w:t>
      </w:r>
      <w:r w:rsidR="001849D6" w:rsidRPr="001C6CA3">
        <w:rPr>
          <w:color w:val="000000"/>
          <w:sz w:val="28"/>
          <w:szCs w:val="28"/>
        </w:rPr>
        <w:t xml:space="preserve">, </w:t>
      </w:r>
      <w:r w:rsidR="0007390F" w:rsidRPr="001C6CA3">
        <w:rPr>
          <w:color w:val="000000"/>
          <w:sz w:val="28"/>
          <w:szCs w:val="28"/>
        </w:rPr>
        <w:t>19</w:t>
      </w:r>
      <w:r w:rsidR="00CD5FA7">
        <w:rPr>
          <w:color w:val="000000"/>
          <w:sz w:val="28"/>
          <w:szCs w:val="28"/>
        </w:rPr>
        <w:t xml:space="preserve">62 </w:t>
      </w:r>
      <w:r w:rsidR="001849D6" w:rsidRPr="001C6CA3">
        <w:rPr>
          <w:color w:val="000000"/>
          <w:sz w:val="28"/>
          <w:szCs w:val="28"/>
        </w:rPr>
        <w:t>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выдвинутому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F67305" w:rsidRPr="001C6CA3">
        <w:rPr>
          <w:color w:val="000000"/>
          <w:sz w:val="28"/>
          <w:szCs w:val="28"/>
        </w:rPr>
        <w:t>Елизаветинского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A71838" w:rsidRPr="001C6CA3">
        <w:rPr>
          <w:color w:val="000000"/>
          <w:sz w:val="28"/>
          <w:szCs w:val="28"/>
        </w:rPr>
        <w:t xml:space="preserve">Елизаветинскому </w:t>
      </w:r>
      <w:r w:rsidRPr="001C6CA3">
        <w:rPr>
          <w:color w:val="000000"/>
          <w:sz w:val="28"/>
          <w:szCs w:val="28"/>
        </w:rPr>
        <w:t>десятимандатному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A8388D" w:rsidRPr="001C6CA3" w:rsidRDefault="00F32C2F" w:rsidP="00A8388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>2. Секретарю</w:t>
      </w:r>
      <w:r w:rsidR="00A71838" w:rsidRPr="001C6CA3">
        <w:rPr>
          <w:color w:val="000000"/>
          <w:sz w:val="28"/>
          <w:szCs w:val="28"/>
        </w:rPr>
        <w:t xml:space="preserve"> комиссии Бабич К.М.</w:t>
      </w:r>
      <w:r w:rsidRPr="001C6CA3">
        <w:rPr>
          <w:color w:val="000000"/>
          <w:sz w:val="28"/>
          <w:szCs w:val="28"/>
        </w:rPr>
        <w:t xml:space="preserve"> в течение одних суток выдать </w:t>
      </w:r>
      <w:r w:rsidR="00201982" w:rsidRPr="00201982">
        <w:rPr>
          <w:color w:val="000000"/>
          <w:spacing w:val="-11"/>
          <w:sz w:val="29"/>
          <w:szCs w:val="29"/>
        </w:rPr>
        <w:t>Фридрихову Михаилу Павловичу</w:t>
      </w:r>
      <w:r w:rsidRPr="001C6CA3">
        <w:rPr>
          <w:color w:val="000000"/>
          <w:sz w:val="28"/>
          <w:szCs w:val="28"/>
        </w:rPr>
        <w:t xml:space="preserve"> копию настоящего постановления.</w:t>
      </w:r>
    </w:p>
    <w:p w:rsidR="00FA1F0F" w:rsidRDefault="00FA1F0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</w:p>
    <w:p w:rsidR="005427F0" w:rsidRPr="005B061F" w:rsidRDefault="005427F0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5427F0" w:rsidRPr="005B061F" w:rsidSect="005427F0">
          <w:pgSz w:w="11909" w:h="16834"/>
          <w:pgMar w:top="993" w:right="569" w:bottom="720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Default="00F32C2F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1659B"/>
    <w:rsid w:val="0000690A"/>
    <w:rsid w:val="00022509"/>
    <w:rsid w:val="000706BD"/>
    <w:rsid w:val="0007390F"/>
    <w:rsid w:val="000C76C1"/>
    <w:rsid w:val="001752ED"/>
    <w:rsid w:val="001849D6"/>
    <w:rsid w:val="0019167B"/>
    <w:rsid w:val="001C6CA3"/>
    <w:rsid w:val="00201982"/>
    <w:rsid w:val="0021659B"/>
    <w:rsid w:val="00252BB1"/>
    <w:rsid w:val="002B68F1"/>
    <w:rsid w:val="003A2AA6"/>
    <w:rsid w:val="004356C4"/>
    <w:rsid w:val="00522018"/>
    <w:rsid w:val="005427F0"/>
    <w:rsid w:val="005A247D"/>
    <w:rsid w:val="006C6CED"/>
    <w:rsid w:val="006E3BDF"/>
    <w:rsid w:val="00752A36"/>
    <w:rsid w:val="00855ADA"/>
    <w:rsid w:val="008E602B"/>
    <w:rsid w:val="009B47BC"/>
    <w:rsid w:val="00A40716"/>
    <w:rsid w:val="00A71838"/>
    <w:rsid w:val="00A8388D"/>
    <w:rsid w:val="00A855A5"/>
    <w:rsid w:val="00B65905"/>
    <w:rsid w:val="00C801ED"/>
    <w:rsid w:val="00CD5FA7"/>
    <w:rsid w:val="00CE24A0"/>
    <w:rsid w:val="00E546EC"/>
    <w:rsid w:val="00E91EE5"/>
    <w:rsid w:val="00EB3D86"/>
    <w:rsid w:val="00F32C2F"/>
    <w:rsid w:val="00F67305"/>
    <w:rsid w:val="00FA1F0F"/>
    <w:rsid w:val="00FC0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Пользователь</cp:lastModifiedBy>
  <cp:revision>7</cp:revision>
  <cp:lastPrinted>2016-08-09T15:34:00Z</cp:lastPrinted>
  <dcterms:created xsi:type="dcterms:W3CDTF">2021-08-04T16:57:00Z</dcterms:created>
  <dcterms:modified xsi:type="dcterms:W3CDTF">2021-08-09T16:14:00Z</dcterms:modified>
</cp:coreProperties>
</file>